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ED20" w14:textId="687FF1A2" w:rsidR="00FC1D5A" w:rsidRDefault="00FC1D5A" w:rsidP="00FC1D5A">
      <w:pPr>
        <w:jc w:val="right"/>
      </w:pPr>
      <w:r>
        <w:rPr>
          <w:rFonts w:hint="eastAsia"/>
        </w:rPr>
        <w:t>令和4年８月４日</w:t>
      </w:r>
    </w:p>
    <w:p w14:paraId="3391D571" w14:textId="77777777" w:rsidR="00FC1D5A" w:rsidRDefault="00FC1D5A"/>
    <w:p w14:paraId="50B4867D" w14:textId="04BBCC1B" w:rsidR="000E2DFD" w:rsidRDefault="00FC1D5A">
      <w:r>
        <w:rPr>
          <w:rFonts w:hint="eastAsia"/>
        </w:rPr>
        <w:t>公益社団法人　静岡県理学療法士会</w:t>
      </w:r>
    </w:p>
    <w:p w14:paraId="318EC19E" w14:textId="5101B7A3" w:rsidR="00FC1D5A" w:rsidRDefault="00FC1D5A">
      <w:r>
        <w:rPr>
          <w:rFonts w:hint="eastAsia"/>
        </w:rPr>
        <w:t>会員各位</w:t>
      </w:r>
    </w:p>
    <w:p w14:paraId="49EEC8B9" w14:textId="0F65C49F" w:rsidR="00FC1D5A" w:rsidRDefault="00FC1D5A"/>
    <w:p w14:paraId="4E34C966" w14:textId="24470A89" w:rsidR="00FC1D5A" w:rsidRDefault="00FC1D5A" w:rsidP="004F5E6F">
      <w:pPr>
        <w:jc w:val="right"/>
      </w:pPr>
      <w:r>
        <w:rPr>
          <w:rFonts w:hint="eastAsia"/>
        </w:rPr>
        <w:t>公益社団法人　静岡県理学療法士会</w:t>
      </w:r>
    </w:p>
    <w:p w14:paraId="546BE782" w14:textId="7012B8F1" w:rsidR="00A87D08" w:rsidRDefault="00A87D08" w:rsidP="00A87D08">
      <w:pPr>
        <w:wordWrap w:val="0"/>
        <w:jc w:val="right"/>
      </w:pPr>
      <w:r>
        <w:rPr>
          <w:rFonts w:hint="eastAsia"/>
        </w:rPr>
        <w:t>常務理事　森下　一幸</w:t>
      </w:r>
    </w:p>
    <w:p w14:paraId="254C2970" w14:textId="56984013" w:rsidR="00FC1D5A" w:rsidRDefault="00FC1D5A" w:rsidP="004F5E6F">
      <w:pPr>
        <w:jc w:val="right"/>
      </w:pPr>
      <w:r>
        <w:rPr>
          <w:rFonts w:hint="eastAsia"/>
        </w:rPr>
        <w:t>生涯学習局長　久野</w:t>
      </w:r>
      <w:r w:rsidR="004F5E6F">
        <w:rPr>
          <w:rFonts w:hint="eastAsia"/>
        </w:rPr>
        <w:t>加世子</w:t>
      </w:r>
    </w:p>
    <w:p w14:paraId="23860695" w14:textId="67B73DC5" w:rsidR="004F5E6F" w:rsidRDefault="004F5E6F"/>
    <w:p w14:paraId="1E6075AA" w14:textId="77777777" w:rsidR="004F5E6F" w:rsidRPr="004F5E6F" w:rsidRDefault="004F5E6F" w:rsidP="004F5E6F">
      <w:pPr>
        <w:jc w:val="center"/>
        <w:rPr>
          <w:sz w:val="22"/>
          <w:szCs w:val="24"/>
        </w:rPr>
      </w:pPr>
      <w:r w:rsidRPr="004F5E6F">
        <w:rPr>
          <w:rFonts w:hint="eastAsia"/>
          <w:sz w:val="22"/>
          <w:szCs w:val="24"/>
        </w:rPr>
        <w:t>認定理学療法士臨床認定カリキュラム教育機関について</w:t>
      </w:r>
    </w:p>
    <w:p w14:paraId="1BAECAB4" w14:textId="77777777" w:rsidR="004F5E6F" w:rsidRDefault="004F5E6F"/>
    <w:p w14:paraId="1A45F4D1" w14:textId="2FA4527A" w:rsidR="0024118C" w:rsidRDefault="004F5E6F" w:rsidP="00A87D08">
      <w:pPr>
        <w:ind w:firstLineChars="100" w:firstLine="210"/>
      </w:pPr>
      <w:r>
        <w:rPr>
          <w:rFonts w:hint="eastAsia"/>
        </w:rPr>
        <w:t>2022年4月より新生涯学習制度が開始されました。新生涯学習制度では</w:t>
      </w:r>
      <w:r w:rsidRPr="004F5E6F">
        <w:t>「登録理学療法士」を基盤とし、自らの専門性をさらに高めたい理学療法士への動機づけとなる「認定理学療法士」・「専門理学療法士」の制度</w:t>
      </w:r>
      <w:r>
        <w:rPr>
          <w:rFonts w:hint="eastAsia"/>
        </w:rPr>
        <w:t>が構築されております。</w:t>
      </w:r>
      <w:r w:rsidRPr="004F5E6F">
        <w:t>認定理学療法士の新規取得</w:t>
      </w:r>
      <w:r w:rsidR="00167788">
        <w:rPr>
          <w:rFonts w:hint="eastAsia"/>
        </w:rPr>
        <w:t>に必要な要件の１つである</w:t>
      </w:r>
      <w:r w:rsidRPr="004F5E6F">
        <w:t>臨床認定カリキュラム</w:t>
      </w:r>
      <w:r>
        <w:rPr>
          <w:rFonts w:hint="eastAsia"/>
        </w:rPr>
        <w:t>を教育する機関「</w:t>
      </w:r>
      <w:r w:rsidR="00167788" w:rsidRPr="00167788">
        <w:rPr>
          <w:rFonts w:hint="eastAsia"/>
        </w:rPr>
        <w:t>認定理学療法士臨床認定カリキュラム教育機関</w:t>
      </w:r>
      <w:r w:rsidR="00167788">
        <w:rPr>
          <w:rFonts w:hint="eastAsia"/>
        </w:rPr>
        <w:t>」の2023年度</w:t>
      </w:r>
      <w:r w:rsidR="007614A2">
        <w:rPr>
          <w:rFonts w:hint="eastAsia"/>
        </w:rPr>
        <w:t>開講分</w:t>
      </w:r>
      <w:r w:rsidR="00167788">
        <w:rPr>
          <w:rFonts w:hint="eastAsia"/>
        </w:rPr>
        <w:t>申請受付が2022年8月1日より開始されました。</w:t>
      </w:r>
      <w:r w:rsidR="007614A2">
        <w:rPr>
          <w:rFonts w:hint="eastAsia"/>
        </w:rPr>
        <w:t>下記のURL、QRコードより詳細をご確認いただき、</w:t>
      </w:r>
      <w:r w:rsidR="00A87D08">
        <w:rPr>
          <w:rFonts w:hint="eastAsia"/>
        </w:rPr>
        <w:t>ぜひ</w:t>
      </w:r>
      <w:r w:rsidR="007614A2">
        <w:rPr>
          <w:rFonts w:hint="eastAsia"/>
        </w:rPr>
        <w:t>皆様の施設でもご検討ください。</w:t>
      </w:r>
    </w:p>
    <w:p w14:paraId="3FF9A855" w14:textId="7D8963E1" w:rsidR="007614A2" w:rsidRPr="00A87D08" w:rsidRDefault="007614A2" w:rsidP="0024118C"/>
    <w:p w14:paraId="563F16C5" w14:textId="77777777" w:rsidR="00A87D08" w:rsidRDefault="00A87D08" w:rsidP="0024118C"/>
    <w:p w14:paraId="24B63FA7" w14:textId="4D596858" w:rsidR="007614A2" w:rsidRDefault="007614A2" w:rsidP="0024118C">
      <w:r>
        <w:rPr>
          <w:rFonts w:hint="eastAsia"/>
        </w:rPr>
        <w:t>＜認定理学療法士臨床認定カリキュラム教育機関</w:t>
      </w:r>
      <w:r w:rsidR="003959BF">
        <w:rPr>
          <w:rFonts w:hint="eastAsia"/>
        </w:rPr>
        <w:t>について＞</w:t>
      </w:r>
    </w:p>
    <w:p w14:paraId="7A04DD91" w14:textId="77777777" w:rsidR="00A87D08" w:rsidRDefault="00A87D08" w:rsidP="0024118C"/>
    <w:p w14:paraId="2F9B85AD" w14:textId="5AE3861D" w:rsidR="007614A2" w:rsidRDefault="00000000" w:rsidP="0024118C">
      <w:hyperlink r:id="rId5" w:tgtFrame="_blank" w:history="1">
        <w:r w:rsidR="007614A2" w:rsidRPr="007614A2">
          <w:rPr>
            <w:rStyle w:val="a3"/>
            <w:rFonts w:hint="eastAsia"/>
          </w:rPr>
          <w:t>https://www.japanpt.or.jp/pt/lifelonglearning/new/certif-specialized/nintei_curriculum/</w:t>
        </w:r>
      </w:hyperlink>
    </w:p>
    <w:p w14:paraId="659CFD98" w14:textId="29BBA294" w:rsidR="003959BF" w:rsidRDefault="00A87D08" w:rsidP="0024118C">
      <w:r>
        <w:rPr>
          <w:noProof/>
        </w:rPr>
        <w:drawing>
          <wp:anchor distT="0" distB="0" distL="114300" distR="114300" simplePos="0" relativeHeight="251658240" behindDoc="1" locked="0" layoutInCell="1" allowOverlap="1" wp14:anchorId="51681B64" wp14:editId="1AFA37D8">
            <wp:simplePos x="0" y="0"/>
            <wp:positionH relativeFrom="column">
              <wp:posOffset>2012315</wp:posOffset>
            </wp:positionH>
            <wp:positionV relativeFrom="paragraph">
              <wp:posOffset>136525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CE99C" w14:textId="1ECFECC9" w:rsidR="003959BF" w:rsidRDefault="003959BF" w:rsidP="0024118C"/>
    <w:p w14:paraId="4939E5C4" w14:textId="47058343" w:rsidR="003959BF" w:rsidRDefault="003959BF" w:rsidP="0024118C"/>
    <w:p w14:paraId="7072CD99" w14:textId="77777777" w:rsidR="003959BF" w:rsidRDefault="003959BF" w:rsidP="003959BF"/>
    <w:p w14:paraId="48EAF553" w14:textId="77777777" w:rsidR="003959BF" w:rsidRDefault="003959BF" w:rsidP="003959BF"/>
    <w:p w14:paraId="355D51EA" w14:textId="77777777" w:rsidR="003959BF" w:rsidRDefault="003959BF" w:rsidP="003959BF"/>
    <w:p w14:paraId="500D0C67" w14:textId="79D57757" w:rsidR="003959BF" w:rsidRDefault="003959BF" w:rsidP="003959BF"/>
    <w:p w14:paraId="373814F9" w14:textId="77777777" w:rsidR="00A87D08" w:rsidRDefault="00A87D08" w:rsidP="003959BF"/>
    <w:p w14:paraId="0CB98923" w14:textId="581C4843" w:rsidR="003959BF" w:rsidRDefault="003959BF" w:rsidP="003959BF">
      <w:r>
        <w:rPr>
          <w:rFonts w:hint="eastAsia"/>
        </w:rPr>
        <w:t xml:space="preserve">＜2022年度　</w:t>
      </w:r>
      <w:r w:rsidRPr="003959BF">
        <w:rPr>
          <w:rFonts w:hint="eastAsia"/>
        </w:rPr>
        <w:t>教育機関の</w:t>
      </w:r>
      <w:r>
        <w:rPr>
          <w:rFonts w:hint="eastAsia"/>
        </w:rPr>
        <w:t>詳細</w:t>
      </w:r>
      <w:r w:rsidRPr="003959BF">
        <w:rPr>
          <w:rFonts w:hint="eastAsia"/>
        </w:rPr>
        <w:t>情報</w:t>
      </w:r>
      <w:r>
        <w:rPr>
          <w:rFonts w:hint="eastAsia"/>
        </w:rPr>
        <w:t>＞</w:t>
      </w:r>
    </w:p>
    <w:p w14:paraId="29AE6DC9" w14:textId="6A0AD49A" w:rsidR="007614A2" w:rsidRPr="003959BF" w:rsidRDefault="003959BF" w:rsidP="0024118C">
      <w:r w:rsidRPr="003959BF">
        <w:rPr>
          <w:rFonts w:hint="eastAsia"/>
        </w:rPr>
        <w:t>【手順】</w:t>
      </w:r>
      <w:r>
        <w:rPr>
          <w:rFonts w:hint="eastAsia"/>
        </w:rPr>
        <w:t>日本理学療法士協会</w:t>
      </w:r>
      <w:r w:rsidRPr="003959BF">
        <w:rPr>
          <w:rFonts w:hint="eastAsia"/>
        </w:rPr>
        <w:t>マイページへログイン➡生涯学習管理➡教育機関検索</w:t>
      </w:r>
    </w:p>
    <w:sectPr w:rsidR="007614A2" w:rsidRPr="003959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175F3"/>
    <w:multiLevelType w:val="multilevel"/>
    <w:tmpl w:val="9326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74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8C"/>
    <w:rsid w:val="00041C4B"/>
    <w:rsid w:val="000E2DFD"/>
    <w:rsid w:val="00167788"/>
    <w:rsid w:val="0024118C"/>
    <w:rsid w:val="003959BF"/>
    <w:rsid w:val="004F5E6F"/>
    <w:rsid w:val="005350C2"/>
    <w:rsid w:val="007614A2"/>
    <w:rsid w:val="007B2CDC"/>
    <w:rsid w:val="00A87D08"/>
    <w:rsid w:val="00D57817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5743A"/>
  <w15:chartTrackingRefBased/>
  <w15:docId w15:val="{8A1CD508-A98F-4A37-B4A3-2ACED069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4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14A2"/>
    <w:rPr>
      <w:color w:val="605E5C"/>
      <w:shd w:val="clear" w:color="auto" w:fill="E1DFDD"/>
    </w:rPr>
  </w:style>
  <w:style w:type="paragraph" w:styleId="a5">
    <w:name w:val="Plain Text"/>
    <w:basedOn w:val="a"/>
    <w:link w:val="a6"/>
    <w:uiPriority w:val="99"/>
    <w:semiHidden/>
    <w:unhideWhenUsed/>
    <w:rsid w:val="003959BF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3959B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apanpt.or.jp/pt/lifelonglearning/new/certif-specialized/nintei_curricul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shizuokapta11@outlook.com</dc:creator>
  <cp:keywords/>
  <dc:description/>
  <cp:lastModifiedBy>ddtop</cp:lastModifiedBy>
  <cp:revision>2</cp:revision>
  <dcterms:created xsi:type="dcterms:W3CDTF">2022-08-06T05:49:00Z</dcterms:created>
  <dcterms:modified xsi:type="dcterms:W3CDTF">2022-08-06T05:49:00Z</dcterms:modified>
</cp:coreProperties>
</file>